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935" w:rsidRDefault="00546935" w:rsidP="00546935">
      <w:pPr>
        <w:pStyle w:val="2"/>
        <w:ind w:firstLin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b w:val="0"/>
          <w:noProof/>
          <w:sz w:val="30"/>
          <w:szCs w:val="30"/>
        </w:rPr>
        <w:drawing>
          <wp:inline distT="0" distB="0" distL="0" distR="0">
            <wp:extent cx="638175" cy="10763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BA" w:rsidRDefault="00546935" w:rsidP="002E51BA">
      <w:pPr>
        <w:pStyle w:val="2"/>
        <w:spacing w:before="480" w:line="0" w:lineRule="atLeast"/>
        <w:ind w:firstLine="0"/>
        <w:contextualSpacing/>
        <w:jc w:val="center"/>
        <w:rPr>
          <w:rFonts w:ascii="Times New Roman" w:hAnsi="Times New Roman" w:cs="Times New Roman"/>
          <w:color w:val="auto"/>
        </w:rPr>
      </w:pPr>
      <w:r w:rsidRPr="004D3042">
        <w:rPr>
          <w:rFonts w:ascii="Times New Roman" w:hAnsi="Times New Roman" w:cs="Times New Roman"/>
          <w:color w:val="auto"/>
        </w:rPr>
        <w:t>АДМИНИСТРАЦИЯ НОВОКРИВОШЕИНСКОГО СЕЛЬСКОГО ПОСЕЛЕНИЯ</w:t>
      </w:r>
    </w:p>
    <w:p w:rsidR="002E51BA" w:rsidRDefault="002E51BA" w:rsidP="002E51BA">
      <w:pPr>
        <w:pStyle w:val="2"/>
        <w:spacing w:before="480" w:line="0" w:lineRule="atLeast"/>
        <w:ind w:firstLine="0"/>
        <w:contextualSpacing/>
        <w:jc w:val="center"/>
        <w:rPr>
          <w:rFonts w:ascii="Times New Roman" w:hAnsi="Times New Roman"/>
          <w:color w:val="auto"/>
        </w:rPr>
      </w:pPr>
    </w:p>
    <w:p w:rsidR="00546935" w:rsidRPr="002E51BA" w:rsidRDefault="00546935" w:rsidP="002E51BA">
      <w:pPr>
        <w:pStyle w:val="2"/>
        <w:spacing w:before="480" w:line="0" w:lineRule="atLeast"/>
        <w:ind w:firstLine="0"/>
        <w:contextualSpacing/>
        <w:jc w:val="center"/>
        <w:rPr>
          <w:rFonts w:ascii="Times New Roman" w:hAnsi="Times New Roman" w:cs="Times New Roman"/>
          <w:color w:val="auto"/>
        </w:rPr>
      </w:pPr>
      <w:r w:rsidRPr="002E51BA">
        <w:rPr>
          <w:rFonts w:ascii="Times New Roman" w:hAnsi="Times New Roman"/>
          <w:color w:val="auto"/>
        </w:rPr>
        <w:t>ПОСТАНОВЛЕНИЕ</w:t>
      </w:r>
    </w:p>
    <w:p w:rsidR="009267A2" w:rsidRDefault="000E3F6E" w:rsidP="009267A2">
      <w:pPr>
        <w:spacing w:before="480" w:line="240" w:lineRule="auto"/>
        <w:ind w:firstLine="0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18.12</w:t>
      </w:r>
      <w:r w:rsidR="006448F0">
        <w:rPr>
          <w:rFonts w:ascii="Times New Roman" w:hAnsi="Times New Roman"/>
          <w:sz w:val="26"/>
          <w:szCs w:val="26"/>
        </w:rPr>
        <w:t>.2023</w:t>
      </w:r>
      <w:r w:rsidR="009267A2">
        <w:rPr>
          <w:rFonts w:ascii="Times New Roman" w:hAnsi="Times New Roman"/>
          <w:sz w:val="26"/>
          <w:szCs w:val="26"/>
        </w:rPr>
        <w:t xml:space="preserve">                    </w:t>
      </w:r>
      <w:r w:rsidR="00546935" w:rsidRPr="004D3042">
        <w:rPr>
          <w:rFonts w:ascii="Times New Roman" w:hAnsi="Times New Roman"/>
          <w:sz w:val="26"/>
          <w:szCs w:val="26"/>
        </w:rPr>
        <w:t xml:space="preserve">     </w:t>
      </w:r>
      <w:r w:rsidR="009267A2">
        <w:rPr>
          <w:rFonts w:ascii="Times New Roman" w:hAnsi="Times New Roman"/>
          <w:sz w:val="26"/>
          <w:szCs w:val="26"/>
        </w:rPr>
        <w:t xml:space="preserve">     </w:t>
      </w:r>
      <w:r w:rsidR="00944813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</w:t>
      </w:r>
      <w:r w:rsidR="006448F0">
        <w:rPr>
          <w:rFonts w:ascii="Times New Roman" w:hAnsi="Times New Roman"/>
          <w:sz w:val="26"/>
          <w:szCs w:val="26"/>
        </w:rPr>
        <w:t xml:space="preserve"> </w:t>
      </w:r>
      <w:r w:rsidR="00546935" w:rsidRPr="004D3042">
        <w:rPr>
          <w:rFonts w:ascii="Times New Roman" w:hAnsi="Times New Roman"/>
          <w:sz w:val="26"/>
          <w:szCs w:val="26"/>
        </w:rPr>
        <w:t xml:space="preserve">№ </w:t>
      </w:r>
      <w:r>
        <w:rPr>
          <w:rFonts w:ascii="Times New Roman" w:hAnsi="Times New Roman"/>
          <w:sz w:val="26"/>
          <w:szCs w:val="26"/>
        </w:rPr>
        <w:t>160</w:t>
      </w:r>
    </w:p>
    <w:p w:rsidR="000D5536" w:rsidRDefault="000D5536" w:rsidP="009267A2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267A2" w:rsidRDefault="000D5536" w:rsidP="009267A2">
      <w:pPr>
        <w:spacing w:line="24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 местах (площадках) накопления твердых коммунальных отходов на территории     </w:t>
      </w:r>
    </w:p>
    <w:p w:rsidR="000D5536" w:rsidRDefault="000D5536" w:rsidP="000D5536">
      <w:pPr>
        <w:spacing w:line="240" w:lineRule="auto"/>
        <w:jc w:val="center"/>
        <w:rPr>
          <w:rFonts w:ascii="Times New Roman" w:hAnsi="Times New Roman"/>
          <w:bCs/>
          <w:sz w:val="26"/>
          <w:szCs w:val="26"/>
        </w:rPr>
      </w:pPr>
      <w:proofErr w:type="spellStart"/>
      <w:r>
        <w:rPr>
          <w:rFonts w:ascii="Times New Roman" w:hAnsi="Times New Roman"/>
          <w:bCs/>
          <w:sz w:val="26"/>
          <w:szCs w:val="26"/>
        </w:rPr>
        <w:t>Новокривошеинского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сельского поселения</w:t>
      </w:r>
    </w:p>
    <w:p w:rsidR="000D5536" w:rsidRDefault="000D5536" w:rsidP="000D5536">
      <w:pPr>
        <w:spacing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/>
          <w:bCs/>
          <w:sz w:val="26"/>
          <w:szCs w:val="26"/>
        </w:rPr>
        <w:t>На основании Федерального закона от 24 июня 1998 года № 89-ФЗ «Об отходах производства и потребления», постановления Правительства Российской Федерации от 31.08.2019 № 1039 «Об утверждении Правил обустройства мест (площадок) накопления твердых коммунальных отходов и ведения их реестра», постановления Правительства Российской Федерации от 12.11.2016 № 1156 «Об обращении с твердыми коммунальными отходами и внесении изменения в постановление Правительства Российской Федерации от 25.08.2008 № 641»</w:t>
      </w:r>
      <w:proofErr w:type="gramEnd"/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 ПОСТАНОВЛЯЮ: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1.Определить схему размещения мест (площадок) накопления твердых коммунальных отходов на территории села </w:t>
      </w:r>
      <w:proofErr w:type="spellStart"/>
      <w:r>
        <w:rPr>
          <w:rFonts w:ascii="Times New Roman" w:hAnsi="Times New Roman" w:cs="Times New Roman"/>
          <w:sz w:val="26"/>
          <w:szCs w:val="26"/>
        </w:rPr>
        <w:t>Новокривошеино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Новокривошеинского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сельского поселения согласно приложению 1 к настоящему постановлению</w:t>
      </w:r>
      <w:r w:rsidR="00056482">
        <w:rPr>
          <w:rFonts w:ascii="Times New Roman" w:hAnsi="Times New Roman" w:cs="Times New Roman"/>
          <w:sz w:val="26"/>
          <w:szCs w:val="26"/>
        </w:rPr>
        <w:t>.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2.Утвердить реестр мест (площадок) накопления твердых коммунальных отходов на территории села </w:t>
      </w:r>
      <w:proofErr w:type="spellStart"/>
      <w:r>
        <w:rPr>
          <w:rFonts w:ascii="Times New Roman" w:hAnsi="Times New Roman" w:cs="Times New Roman"/>
          <w:sz w:val="26"/>
          <w:szCs w:val="26"/>
        </w:rPr>
        <w:t>Новокривошеино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Новокривошеинского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сельского поселения согласно приложению 2 к настоящему</w:t>
      </w:r>
      <w:r w:rsidR="0005648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3.Установить: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Форму заявки о согласовании с органом местного самоуправления создания места (площадки) накопления твердых коммунальных отходов согласно приложению 3 к настоящему постановлению.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приложению 4 к настоящему постановлению.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4.Постановление от 16.09.2019 № 96 «</w:t>
      </w:r>
      <w:r w:rsidRPr="009267A2">
        <w:rPr>
          <w:rFonts w:ascii="Times New Roman" w:hAnsi="Times New Roman" w:cs="Times New Roman"/>
          <w:sz w:val="26"/>
          <w:szCs w:val="26"/>
        </w:rPr>
        <w:t>О местах (площадках) накопления твердых коммунальных отходов 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267A2">
        <w:rPr>
          <w:rFonts w:ascii="Times New Roman" w:hAnsi="Times New Roman" w:cs="Times New Roman"/>
          <w:sz w:val="26"/>
          <w:szCs w:val="26"/>
        </w:rPr>
        <w:t xml:space="preserve">территории </w:t>
      </w:r>
      <w:proofErr w:type="spellStart"/>
      <w:r w:rsidRPr="009267A2">
        <w:rPr>
          <w:rFonts w:ascii="Times New Roman" w:hAnsi="Times New Roman" w:cs="Times New Roman"/>
          <w:sz w:val="26"/>
          <w:szCs w:val="26"/>
        </w:rPr>
        <w:t>Новокривошеинского</w:t>
      </w:r>
      <w:proofErr w:type="spellEnd"/>
      <w:r w:rsidRPr="009267A2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  <w:r w:rsidR="002E51BA">
        <w:rPr>
          <w:rFonts w:ascii="Times New Roman" w:hAnsi="Times New Roman" w:cs="Times New Roman"/>
          <w:sz w:val="26"/>
          <w:szCs w:val="26"/>
        </w:rPr>
        <w:t xml:space="preserve"> признать утратившим силу.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5.Настоящее постано</w:t>
      </w:r>
      <w:r w:rsidR="00056482">
        <w:rPr>
          <w:rFonts w:ascii="Times New Roman" w:hAnsi="Times New Roman" w:cs="Times New Roman"/>
          <w:sz w:val="26"/>
          <w:szCs w:val="26"/>
        </w:rPr>
        <w:t xml:space="preserve">вление вступает в силу </w:t>
      </w:r>
      <w:proofErr w:type="gramStart"/>
      <w:r w:rsidR="00056482">
        <w:rPr>
          <w:rFonts w:ascii="Times New Roman" w:hAnsi="Times New Roman" w:cs="Times New Roman"/>
          <w:sz w:val="26"/>
          <w:szCs w:val="26"/>
        </w:rPr>
        <w:t>с даты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его подписания.</w:t>
      </w:r>
    </w:p>
    <w:p w:rsidR="00546935" w:rsidRPr="004D304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6.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</w:t>
      </w:r>
    </w:p>
    <w:p w:rsidR="00546935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46935" w:rsidRPr="004D304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46935" w:rsidRPr="004D304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 xml:space="preserve">Глава </w:t>
      </w:r>
      <w:proofErr w:type="spellStart"/>
      <w:r w:rsidRPr="004D3042">
        <w:rPr>
          <w:rFonts w:ascii="Times New Roman" w:hAnsi="Times New Roman"/>
          <w:sz w:val="26"/>
          <w:szCs w:val="26"/>
        </w:rPr>
        <w:t>Новокривошеинского</w:t>
      </w:r>
      <w:proofErr w:type="spellEnd"/>
      <w:r w:rsidRPr="004D3042">
        <w:rPr>
          <w:rFonts w:ascii="Times New Roman" w:hAnsi="Times New Roman"/>
          <w:sz w:val="26"/>
          <w:szCs w:val="26"/>
        </w:rPr>
        <w:t xml:space="preserve"> сельского поселения                </w:t>
      </w:r>
      <w:r w:rsidR="00944813">
        <w:rPr>
          <w:rFonts w:ascii="Times New Roman" w:hAnsi="Times New Roman"/>
          <w:sz w:val="26"/>
          <w:szCs w:val="26"/>
        </w:rPr>
        <w:t xml:space="preserve">                             </w:t>
      </w:r>
      <w:r w:rsidRPr="004D3042">
        <w:rPr>
          <w:rFonts w:ascii="Times New Roman" w:hAnsi="Times New Roman"/>
          <w:sz w:val="26"/>
          <w:szCs w:val="26"/>
        </w:rPr>
        <w:t xml:space="preserve">  А.О. </w:t>
      </w:r>
      <w:proofErr w:type="spellStart"/>
      <w:r w:rsidRPr="004D3042">
        <w:rPr>
          <w:rFonts w:ascii="Times New Roman" w:hAnsi="Times New Roman"/>
          <w:sz w:val="26"/>
          <w:szCs w:val="26"/>
        </w:rPr>
        <w:t>Саяпин</w:t>
      </w:r>
      <w:proofErr w:type="spellEnd"/>
    </w:p>
    <w:p w:rsidR="009A5ABC" w:rsidRPr="009267A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(Глава Администрации)</w:t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bookmarkStart w:id="0" w:name="_GoBack"/>
      <w:bookmarkEnd w:id="0"/>
      <w:r w:rsidRPr="004D3042">
        <w:rPr>
          <w:rFonts w:ascii="Times New Roman" w:hAnsi="Times New Roman"/>
          <w:sz w:val="26"/>
          <w:szCs w:val="26"/>
        </w:rPr>
        <w:tab/>
      </w:r>
    </w:p>
    <w:p w:rsidR="009A5ABC" w:rsidRDefault="009A5ABC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p w:rsidR="009A5ABC" w:rsidRPr="00056482" w:rsidRDefault="009A5ABC" w:rsidP="00546935">
      <w:pPr>
        <w:spacing w:line="240" w:lineRule="auto"/>
        <w:ind w:firstLine="0"/>
        <w:rPr>
          <w:rFonts w:ascii="Times New Roman" w:hAnsi="Times New Roman"/>
          <w:sz w:val="18"/>
          <w:szCs w:val="18"/>
        </w:rPr>
      </w:pPr>
      <w:r w:rsidRPr="00056482">
        <w:rPr>
          <w:rFonts w:ascii="Times New Roman" w:hAnsi="Times New Roman"/>
          <w:sz w:val="18"/>
          <w:szCs w:val="18"/>
        </w:rPr>
        <w:t>Исп. Стреха Наталья Павловна</w:t>
      </w:r>
    </w:p>
    <w:p w:rsidR="009A5ABC" w:rsidRPr="00056482" w:rsidRDefault="009A5ABC" w:rsidP="00546935">
      <w:pPr>
        <w:spacing w:line="240" w:lineRule="auto"/>
        <w:ind w:firstLine="0"/>
        <w:rPr>
          <w:rFonts w:ascii="Times New Roman" w:hAnsi="Times New Roman"/>
          <w:sz w:val="18"/>
          <w:szCs w:val="18"/>
        </w:rPr>
      </w:pPr>
      <w:r w:rsidRPr="00056482">
        <w:rPr>
          <w:rFonts w:ascii="Times New Roman" w:hAnsi="Times New Roman"/>
          <w:sz w:val="18"/>
          <w:szCs w:val="18"/>
        </w:rPr>
        <w:t>тел. 8(38251) 4-74-33.</w:t>
      </w:r>
    </w:p>
    <w:p w:rsidR="009A5ABC" w:rsidRDefault="009A5ABC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p w:rsidR="009A5ABC" w:rsidRDefault="009A5ABC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p w:rsidR="00944813" w:rsidRPr="00056482" w:rsidRDefault="00795551" w:rsidP="009A5ABC">
      <w:pPr>
        <w:spacing w:line="240" w:lineRule="auto"/>
        <w:ind w:firstLine="0"/>
        <w:rPr>
          <w:rFonts w:ascii="Times New Roman" w:hAnsi="Times New Roman"/>
          <w:sz w:val="18"/>
          <w:szCs w:val="18"/>
        </w:rPr>
      </w:pPr>
      <w:r w:rsidRPr="00056482">
        <w:rPr>
          <w:rFonts w:ascii="Times New Roman" w:hAnsi="Times New Roman"/>
          <w:sz w:val="18"/>
          <w:szCs w:val="18"/>
        </w:rPr>
        <w:t xml:space="preserve">Администрация </w:t>
      </w:r>
      <w:proofErr w:type="spellStart"/>
      <w:r w:rsidRPr="00056482">
        <w:rPr>
          <w:rFonts w:ascii="Times New Roman" w:hAnsi="Times New Roman"/>
          <w:sz w:val="18"/>
          <w:szCs w:val="18"/>
        </w:rPr>
        <w:t>Кривошеинского</w:t>
      </w:r>
      <w:proofErr w:type="spellEnd"/>
      <w:r w:rsidRPr="00056482">
        <w:rPr>
          <w:rFonts w:ascii="Times New Roman" w:hAnsi="Times New Roman"/>
          <w:sz w:val="18"/>
          <w:szCs w:val="18"/>
        </w:rPr>
        <w:t xml:space="preserve"> района</w:t>
      </w:r>
      <w:r w:rsidR="009A5ABC" w:rsidRPr="00056482">
        <w:rPr>
          <w:rFonts w:ascii="Times New Roman" w:hAnsi="Times New Roman"/>
          <w:sz w:val="18"/>
          <w:szCs w:val="18"/>
        </w:rPr>
        <w:t xml:space="preserve">, </w:t>
      </w:r>
      <w:r w:rsidRPr="00056482">
        <w:rPr>
          <w:rFonts w:ascii="Times New Roman" w:hAnsi="Times New Roman"/>
          <w:sz w:val="18"/>
          <w:szCs w:val="18"/>
        </w:rPr>
        <w:t>Прокуратура</w:t>
      </w:r>
      <w:r w:rsidR="009A5ABC" w:rsidRPr="00056482">
        <w:rPr>
          <w:rFonts w:ascii="Times New Roman" w:hAnsi="Times New Roman"/>
          <w:sz w:val="18"/>
          <w:szCs w:val="18"/>
        </w:rPr>
        <w:t xml:space="preserve">, </w:t>
      </w:r>
      <w:r w:rsidRPr="00056482">
        <w:rPr>
          <w:rFonts w:ascii="Times New Roman" w:hAnsi="Times New Roman"/>
          <w:sz w:val="18"/>
          <w:szCs w:val="18"/>
        </w:rPr>
        <w:t>ООО «Риск»</w:t>
      </w:r>
      <w:r w:rsidR="009A5ABC" w:rsidRPr="00056482">
        <w:rPr>
          <w:rFonts w:ascii="Times New Roman" w:hAnsi="Times New Roman"/>
          <w:sz w:val="18"/>
          <w:szCs w:val="18"/>
        </w:rPr>
        <w:t>.</w:t>
      </w:r>
    </w:p>
    <w:p w:rsidR="009A5ABC" w:rsidRPr="00056482" w:rsidRDefault="009A5ABC" w:rsidP="000D5536">
      <w:pPr>
        <w:pStyle w:val="Standard"/>
        <w:rPr>
          <w:sz w:val="18"/>
          <w:szCs w:val="18"/>
        </w:rPr>
      </w:pPr>
    </w:p>
    <w:p w:rsidR="002E51BA" w:rsidRDefault="002E51BA" w:rsidP="000D5536">
      <w:pPr>
        <w:pStyle w:val="Standard"/>
        <w:rPr>
          <w:sz w:val="26"/>
          <w:szCs w:val="26"/>
        </w:rPr>
      </w:pPr>
    </w:p>
    <w:p w:rsidR="00546935" w:rsidRPr="004D3042" w:rsidRDefault="00546935" w:rsidP="00546935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Приложение 1</w:t>
      </w:r>
    </w:p>
    <w:p w:rsidR="00546935" w:rsidRPr="004D3042" w:rsidRDefault="00546935" w:rsidP="00546935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:rsidR="00546935" w:rsidRPr="004D3042" w:rsidRDefault="00546935" w:rsidP="00546935">
      <w:pPr>
        <w:pStyle w:val="Standard"/>
        <w:ind w:left="5103"/>
        <w:rPr>
          <w:sz w:val="26"/>
          <w:szCs w:val="26"/>
        </w:rPr>
      </w:pPr>
      <w:proofErr w:type="spellStart"/>
      <w:r w:rsidRPr="004D3042">
        <w:rPr>
          <w:sz w:val="26"/>
          <w:szCs w:val="26"/>
        </w:rPr>
        <w:t>Новокривошеинского</w:t>
      </w:r>
      <w:proofErr w:type="spellEnd"/>
      <w:r w:rsidRPr="004D3042">
        <w:rPr>
          <w:sz w:val="26"/>
          <w:szCs w:val="26"/>
        </w:rPr>
        <w:t xml:space="preserve"> сельского поселения</w:t>
      </w:r>
    </w:p>
    <w:p w:rsidR="00546935" w:rsidRPr="004D3042" w:rsidRDefault="000E3F6E" w:rsidP="00546935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t>от 18.12.2023 № 160</w:t>
      </w: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Default="00546935" w:rsidP="00546935">
      <w:pPr>
        <w:pStyle w:val="Standard"/>
        <w:jc w:val="right"/>
        <w:rPr>
          <w:sz w:val="24"/>
          <w:szCs w:val="24"/>
        </w:rPr>
      </w:pPr>
    </w:p>
    <w:p w:rsidR="00546935" w:rsidRPr="004D3042" w:rsidRDefault="00546935" w:rsidP="00546935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Схема</w:t>
      </w:r>
    </w:p>
    <w:p w:rsidR="00546935" w:rsidRPr="004D3042" w:rsidRDefault="00546935" w:rsidP="00546935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 xml:space="preserve">размещения мест (площадок) накопления твердых коммунальных отходов на территории села </w:t>
      </w:r>
      <w:proofErr w:type="spellStart"/>
      <w:r w:rsidRPr="004D3042">
        <w:rPr>
          <w:sz w:val="26"/>
          <w:szCs w:val="26"/>
        </w:rPr>
        <w:t>Новокривошеино</w:t>
      </w:r>
      <w:proofErr w:type="spellEnd"/>
      <w:r w:rsidR="001F6BFD">
        <w:rPr>
          <w:sz w:val="26"/>
          <w:szCs w:val="26"/>
        </w:rPr>
        <w:t xml:space="preserve"> </w:t>
      </w:r>
      <w:proofErr w:type="spellStart"/>
      <w:r w:rsidRPr="004D3042">
        <w:rPr>
          <w:sz w:val="26"/>
          <w:szCs w:val="26"/>
        </w:rPr>
        <w:t>Новокривошеинского</w:t>
      </w:r>
      <w:proofErr w:type="spellEnd"/>
      <w:r w:rsidRPr="004D3042">
        <w:rPr>
          <w:sz w:val="26"/>
          <w:szCs w:val="26"/>
        </w:rPr>
        <w:t xml:space="preserve"> сельского поселения </w:t>
      </w: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546935">
      <w:pPr>
        <w:pStyle w:val="Standard"/>
        <w:jc w:val="center"/>
        <w:rPr>
          <w:sz w:val="24"/>
          <w:szCs w:val="24"/>
        </w:rPr>
      </w:pPr>
    </w:p>
    <w:p w:rsidR="00546935" w:rsidRDefault="00546935" w:rsidP="001F6BFD">
      <w:pPr>
        <w:pStyle w:val="Standard"/>
        <w:rPr>
          <w:sz w:val="24"/>
          <w:szCs w:val="24"/>
        </w:rPr>
        <w:sectPr w:rsidR="00546935" w:rsidSect="00877574">
          <w:pgSz w:w="11906" w:h="16838"/>
          <w:pgMar w:top="426" w:right="566" w:bottom="737" w:left="1276" w:header="709" w:footer="709" w:gutter="0"/>
          <w:cols w:space="708"/>
          <w:titlePg/>
          <w:docGrid w:linePitch="360"/>
        </w:sectPr>
      </w:pPr>
    </w:p>
    <w:p w:rsidR="0038601B" w:rsidRDefault="000903FE" w:rsidP="00546935">
      <w:pPr>
        <w:pStyle w:val="Standard"/>
        <w:rPr>
          <w:sz w:val="24"/>
          <w:szCs w:val="24"/>
        </w:rPr>
        <w:sectPr w:rsidR="0038601B" w:rsidSect="00877574">
          <w:pgSz w:w="16838" w:h="11906" w:orient="landscape"/>
          <w:pgMar w:top="567" w:right="737" w:bottom="426" w:left="425" w:header="709" w:footer="709" w:gutter="0"/>
          <w:cols w:space="708"/>
          <w:titlePg/>
          <w:docGrid w:linePitch="360"/>
        </w:sectPr>
      </w:pPr>
      <w:r>
        <w:rPr>
          <w:noProof/>
          <w:sz w:val="24"/>
          <w:szCs w:val="24"/>
        </w:rPr>
        <w:lastRenderedPageBreak/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72" type="#_x0000_t120" style="position:absolute;margin-left:408.55pt;margin-top:369.7pt;width:4.1pt;height:3.55pt;z-index:251695104" fillcolor="red" strokecolor="red"/>
        </w:pict>
      </w:r>
      <w:r>
        <w:rPr>
          <w:noProof/>
          <w:sz w:val="24"/>
          <w:szCs w:val="24"/>
        </w:rPr>
        <w:pict>
          <v:shape id="_x0000_s1071" type="#_x0000_t120" style="position:absolute;margin-left:365.25pt;margin-top:406.9pt;width:4.05pt;height:3.55pt;z-index:251694080" fillcolor="red" strokecolor="red"/>
        </w:pict>
      </w:r>
      <w:r>
        <w:rPr>
          <w:noProof/>
          <w:sz w:val="24"/>
          <w:szCs w:val="24"/>
        </w:rPr>
        <w:pict>
          <v:shape id="_x0000_s1070" type="#_x0000_t120" style="position:absolute;margin-left:493.5pt;margin-top:308.7pt;width:4.05pt;height:4.1pt;z-index:251693056" fillcolor="red" strokecolor="red"/>
        </w:pict>
      </w:r>
      <w:r>
        <w:rPr>
          <w:noProof/>
          <w:sz w:val="24"/>
          <w:szCs w:val="24"/>
        </w:rPr>
        <w:pict>
          <v:shape id="_x0000_s1069" type="#_x0000_t120" style="position:absolute;margin-left:461.7pt;margin-top:334.2pt;width:4.05pt;height:3.55pt;z-index:251692032" fillcolor="red" strokecolor="red"/>
        </w:pict>
      </w:r>
      <w:r>
        <w:rPr>
          <w:noProof/>
          <w:sz w:val="24"/>
          <w:szCs w:val="24"/>
        </w:rPr>
        <w:pict>
          <v:shape id="_x0000_s1067" type="#_x0000_t120" style="position:absolute;margin-left:524.05pt;margin-top:277.1pt;width:3.55pt;height:3.55pt;z-index:251691008" fillcolor="red" strokecolor="red"/>
        </w:pict>
      </w:r>
      <w:r>
        <w:rPr>
          <w:noProof/>
          <w:sz w:val="24"/>
          <w:szCs w:val="24"/>
        </w:rPr>
        <w:pict>
          <v:shape id="_x0000_s1066" type="#_x0000_t120" style="position:absolute;margin-left:453.55pt;margin-top:253.4pt;width:3.55pt;height:3.55pt;z-index:251689984" fillcolor="red" strokecolor="red"/>
        </w:pict>
      </w:r>
      <w:r>
        <w:rPr>
          <w:noProof/>
          <w:sz w:val="24"/>
          <w:szCs w:val="24"/>
        </w:rPr>
        <w:pict>
          <v:shape id="_x0000_s1065" type="#_x0000_t120" style="position:absolute;margin-left:312.95pt;margin-top:393.5pt;width:4.1pt;height:4.05pt;z-index:251688960" fillcolor="red" strokecolor="red"/>
        </w:pict>
      </w:r>
      <w:r>
        <w:rPr>
          <w:noProof/>
          <w:sz w:val="24"/>
          <w:szCs w:val="24"/>
        </w:rPr>
        <w:pict>
          <v:shape id="_x0000_s1064" type="#_x0000_t120" style="position:absolute;margin-left:361.2pt;margin-top:312.8pt;width:4.05pt;height:3.55pt;z-index:251687936" fillcolor="red" strokecolor="red"/>
        </w:pict>
      </w:r>
      <w:r>
        <w:rPr>
          <w:noProof/>
          <w:sz w:val="24"/>
          <w:szCs w:val="24"/>
        </w:rPr>
        <w:pict>
          <v:shape id="_x0000_s1063" type="#_x0000_t120" style="position:absolute;margin-left:365.25pt;margin-top:256.95pt;width:4.05pt;height:3.55pt;z-index:251686912" fillcolor="red" strokecolor="red"/>
        </w:pict>
      </w:r>
      <w:r>
        <w:rPr>
          <w:noProof/>
          <w:sz w:val="24"/>
          <w:szCs w:val="24"/>
        </w:rPr>
        <w:pict>
          <v:shape id="_x0000_s1061" type="#_x0000_t120" style="position:absolute;margin-left:408.55pt;margin-top:280.65pt;width:3.55pt;height:3.55pt;z-index:251685888" fillcolor="red" strokecolor="red"/>
        </w:pict>
      </w:r>
      <w:r>
        <w:rPr>
          <w:noProof/>
          <w:sz w:val="24"/>
          <w:szCs w:val="24"/>
        </w:rPr>
        <w:pict>
          <v:shape id="_x0000_s1058" type="#_x0000_t120" style="position:absolute;margin-left:387.65pt;margin-top:230.45pt;width:4.75pt;height:4.45pt;z-index:251684864" fillcolor="red" strokecolor="red"/>
        </w:pict>
      </w:r>
      <w:r>
        <w:rPr>
          <w:noProof/>
          <w:sz w:val="24"/>
          <w:szCs w:val="24"/>
        </w:rPr>
        <w:pict>
          <v:shape id="_x0000_s1057" type="#_x0000_t120" style="position:absolute;margin-left:442.5pt;margin-top:238.45pt;width:3.55pt;height:3.55pt;z-index:251683840" fillcolor="red" strokecolor="red"/>
        </w:pict>
      </w:r>
      <w:r>
        <w:rPr>
          <w:noProof/>
          <w:sz w:val="24"/>
          <w:szCs w:val="24"/>
        </w:rPr>
        <w:pict>
          <v:shape id="_x0000_s1056" type="#_x0000_t120" style="position:absolute;margin-left:442.5pt;margin-top:189.45pt;width:3.55pt;height:4.05pt;flip:x y;z-index:251682816" fillcolor="red" strokecolor="red"/>
        </w:pict>
      </w:r>
      <w:r>
        <w:rPr>
          <w:noProof/>
          <w:sz w:val="24"/>
          <w:szCs w:val="24"/>
        </w:rPr>
        <w:pict>
          <v:shape id="_x0000_s1054" type="#_x0000_t120" style="position:absolute;margin-left:469.7pt;margin-top:197.55pt;width:3.55pt;height:3.55pt;flip:x;z-index:251681792" fillcolor="red" strokecolor="red"/>
        </w:pict>
      </w:r>
      <w:r>
        <w:rPr>
          <w:noProof/>
          <w:sz w:val="24"/>
          <w:szCs w:val="24"/>
        </w:rPr>
        <w:pict>
          <v:shape id="_x0000_s1052" type="#_x0000_t120" style="position:absolute;margin-left:497.55pt;margin-top:201.1pt;width:3.55pt;height:3.55pt;flip:x y;z-index:251680768" fillcolor="red" strokecolor="red"/>
        </w:pict>
      </w:r>
      <w:r>
        <w:rPr>
          <w:noProof/>
          <w:sz w:val="24"/>
          <w:szCs w:val="24"/>
        </w:rPr>
        <w:pict>
          <v:shape id="_x0000_s1051" type="#_x0000_t120" style="position:absolute;margin-left:518.75pt;margin-top:204.65pt;width:3.55pt;height:3.55pt;flip:x y;z-index:251679744" fillcolor="red" strokecolor="red"/>
        </w:pict>
      </w:r>
      <w:r>
        <w:rPr>
          <w:noProof/>
          <w:sz w:val="24"/>
          <w:szCs w:val="24"/>
        </w:rPr>
        <w:pict>
          <v:shape id="_x0000_s1050" type="#_x0000_t120" style="position:absolute;margin-left:420.95pt;margin-top:300.95pt;width:3.55pt;height:3.55pt;flip:x;z-index:251678720" fillcolor="red" strokecolor="red"/>
        </w:pict>
      </w:r>
      <w:r>
        <w:rPr>
          <w:noProof/>
          <w:sz w:val="24"/>
          <w:szCs w:val="24"/>
        </w:rPr>
        <w:pict>
          <v:shape id="_x0000_s1049" type="#_x0000_t120" style="position:absolute;margin-left:537.7pt;margin-top:238.45pt;width:3.55pt;height:3.55pt;flip:x y;z-index:251677696" fillcolor="red" strokecolor="red"/>
        </w:pict>
      </w:r>
      <w:r>
        <w:rPr>
          <w:noProof/>
          <w:sz w:val="24"/>
          <w:szCs w:val="24"/>
        </w:rPr>
        <w:pict>
          <v:shape id="_x0000_s1048" type="#_x0000_t120" style="position:absolute;margin-left:556.8pt;margin-top:109.55pt;width:3.55pt;height:3.55pt;flip:x;z-index:251676672" fillcolor="red" strokecolor="red"/>
        </w:pict>
      </w:r>
      <w:r>
        <w:rPr>
          <w:noProof/>
          <w:sz w:val="24"/>
          <w:szCs w:val="24"/>
        </w:rPr>
        <w:pict>
          <v:shape id="_x0000_s1047" type="#_x0000_t120" style="position:absolute;margin-left:561.4pt;margin-top:134.65pt;width:3.55pt;height:3.55pt;flip:x;z-index:251675648" fillcolor="red" strokecolor="red"/>
        </w:pict>
      </w:r>
      <w:r>
        <w:rPr>
          <w:noProof/>
          <w:sz w:val="24"/>
          <w:szCs w:val="24"/>
        </w:rPr>
        <w:pict>
          <v:shape id="_x0000_s1046" type="#_x0000_t120" style="position:absolute;margin-left:425.75pt;margin-top:428.4pt;width:3.75pt;height:4.5pt;z-index:251674624" fillcolor="red" strokecolor="red"/>
        </w:pict>
      </w:r>
      <w:r>
        <w:rPr>
          <w:noProof/>
          <w:sz w:val="24"/>
          <w:szCs w:val="24"/>
        </w:rPr>
        <w:pict>
          <v:shape id="_x0000_s1044" type="#_x0000_t120" style="position:absolute;margin-left:553.25pt;margin-top:347.05pt;width:3.55pt;height:3.55pt;flip:x;z-index:251673600" fillcolor="red" strokecolor="red"/>
        </w:pict>
      </w:r>
      <w:r>
        <w:rPr>
          <w:noProof/>
          <w:sz w:val="24"/>
          <w:szCs w:val="24"/>
        </w:rPr>
        <w:pict>
          <v:shape id="_x0000_s1043" type="#_x0000_t120" style="position:absolute;margin-left:599pt;margin-top:280.65pt;width:3.55pt;height:3.55pt;z-index:251672576" fillcolor="red" strokecolor="red"/>
        </w:pict>
      </w:r>
      <w:r>
        <w:rPr>
          <w:noProof/>
          <w:sz w:val="24"/>
          <w:szCs w:val="24"/>
        </w:rPr>
        <w:pict>
          <v:shape id="_x0000_s1041" type="#_x0000_t120" style="position:absolute;margin-left:612.5pt;margin-top:234.9pt;width:3.55pt;height:3.55pt;flip:x;z-index:251671552" fillcolor="red" strokecolor="red"/>
        </w:pict>
      </w:r>
      <w:r w:rsidR="0067638F">
        <w:rPr>
          <w:noProof/>
          <w:sz w:val="24"/>
          <w:szCs w:val="24"/>
        </w:rPr>
        <w:drawing>
          <wp:inline distT="0" distB="0" distL="0" distR="0">
            <wp:extent cx="8867775" cy="6762750"/>
            <wp:effectExtent l="0" t="0" r="0" b="0"/>
            <wp:docPr id="3" name="Рисунок 3" descr="C:\Users\USER\Downloads\2023-12-21_16-26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-12-21_16-26-5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35" w:rsidRDefault="00546935" w:rsidP="00546935">
      <w:pPr>
        <w:pStyle w:val="Standard"/>
        <w:rPr>
          <w:sz w:val="24"/>
          <w:szCs w:val="24"/>
        </w:rPr>
      </w:pPr>
    </w:p>
    <w:p w:rsidR="0038601B" w:rsidRDefault="0038601B" w:rsidP="00546935">
      <w:pPr>
        <w:pStyle w:val="Standard"/>
        <w:rPr>
          <w:sz w:val="24"/>
          <w:szCs w:val="24"/>
        </w:rPr>
      </w:pPr>
    </w:p>
    <w:p w:rsidR="0038601B" w:rsidRPr="004D3042" w:rsidRDefault="001F6BFD" w:rsidP="0038601B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38601B" w:rsidRPr="004D3042" w:rsidRDefault="0038601B" w:rsidP="0038601B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:rsidR="0038601B" w:rsidRPr="004D3042" w:rsidRDefault="0038601B" w:rsidP="0038601B">
      <w:pPr>
        <w:pStyle w:val="Standard"/>
        <w:ind w:left="5103"/>
        <w:rPr>
          <w:sz w:val="26"/>
          <w:szCs w:val="26"/>
        </w:rPr>
      </w:pPr>
      <w:proofErr w:type="spellStart"/>
      <w:r w:rsidRPr="004D3042">
        <w:rPr>
          <w:sz w:val="26"/>
          <w:szCs w:val="26"/>
        </w:rPr>
        <w:t>Новокривошеинского</w:t>
      </w:r>
      <w:proofErr w:type="spellEnd"/>
      <w:r w:rsidRPr="004D3042">
        <w:rPr>
          <w:sz w:val="26"/>
          <w:szCs w:val="26"/>
        </w:rPr>
        <w:t xml:space="preserve"> сельского поселения</w:t>
      </w:r>
    </w:p>
    <w:p w:rsidR="0038601B" w:rsidRPr="004D3042" w:rsidRDefault="0038601B" w:rsidP="0038601B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t>от 18.12.2023 № 160</w:t>
      </w: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Default="0038601B" w:rsidP="0038601B">
      <w:pPr>
        <w:pStyle w:val="Standard"/>
        <w:jc w:val="right"/>
        <w:rPr>
          <w:sz w:val="24"/>
          <w:szCs w:val="24"/>
        </w:rPr>
      </w:pPr>
    </w:p>
    <w:p w:rsidR="0038601B" w:rsidRPr="004D3042" w:rsidRDefault="0038601B" w:rsidP="0038601B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Схема</w:t>
      </w:r>
    </w:p>
    <w:p w:rsidR="001F6BFD" w:rsidRDefault="0038601B" w:rsidP="0038601B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 xml:space="preserve">размещения мест (площадок) накопления твердых коммунальных отходов на территории </w:t>
      </w:r>
    </w:p>
    <w:p w:rsidR="0038601B" w:rsidRPr="004D3042" w:rsidRDefault="0038601B" w:rsidP="0038601B">
      <w:pPr>
        <w:pStyle w:val="Standard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села Малиновка </w:t>
      </w:r>
      <w:proofErr w:type="spellStart"/>
      <w:r w:rsidRPr="004D3042">
        <w:rPr>
          <w:sz w:val="26"/>
          <w:szCs w:val="26"/>
        </w:rPr>
        <w:t>Новокривошеинского</w:t>
      </w:r>
      <w:proofErr w:type="spellEnd"/>
      <w:r w:rsidRPr="004D3042">
        <w:rPr>
          <w:sz w:val="26"/>
          <w:szCs w:val="26"/>
        </w:rPr>
        <w:t xml:space="preserve"> сельского поселения </w:t>
      </w: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jc w:val="center"/>
        <w:rPr>
          <w:sz w:val="24"/>
          <w:szCs w:val="24"/>
        </w:rPr>
      </w:pPr>
    </w:p>
    <w:p w:rsidR="0038601B" w:rsidRDefault="0038601B" w:rsidP="0038601B">
      <w:pPr>
        <w:pStyle w:val="Standard"/>
        <w:rPr>
          <w:sz w:val="24"/>
          <w:szCs w:val="24"/>
        </w:rPr>
      </w:pPr>
    </w:p>
    <w:p w:rsidR="0038601B" w:rsidRDefault="0038601B" w:rsidP="00546935">
      <w:pPr>
        <w:pStyle w:val="Standard"/>
        <w:rPr>
          <w:sz w:val="24"/>
          <w:szCs w:val="24"/>
        </w:rPr>
        <w:sectPr w:rsidR="0038601B" w:rsidSect="0038601B">
          <w:pgSz w:w="11906" w:h="16838"/>
          <w:pgMar w:top="737" w:right="426" w:bottom="425" w:left="567" w:header="709" w:footer="709" w:gutter="0"/>
          <w:cols w:space="708"/>
          <w:titlePg/>
          <w:docGrid w:linePitch="360"/>
        </w:sectPr>
      </w:pPr>
    </w:p>
    <w:p w:rsidR="00C14BE7" w:rsidRDefault="000903FE" w:rsidP="00C14BE7">
      <w:pPr>
        <w:tabs>
          <w:tab w:val="left" w:pos="4140"/>
        </w:tabs>
        <w:spacing w:line="240" w:lineRule="auto"/>
        <w:ind w:firstLine="0"/>
        <w:jc w:val="left"/>
        <w:rPr>
          <w:rFonts w:ascii="Times New Roman" w:hAnsi="Times New Roman" w:cs="Times New Roman"/>
          <w:sz w:val="26"/>
          <w:szCs w:val="26"/>
        </w:rPr>
        <w:sectPr w:rsidR="00C14BE7" w:rsidSect="0054693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40" type="#_x0000_t120" style="position:absolute;margin-left:259.8pt;margin-top:116.5pt;width:3.55pt;height:3.75pt;z-index:251670528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9" type="#_x0000_t120" style="position:absolute;margin-left:268.05pt;margin-top:161.5pt;width:3.55pt;height:3.75pt;z-index:251669504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8" type="#_x0000_t120" style="position:absolute;margin-left:276.65pt;margin-top:139.2pt;width:3.55pt;height:3.55pt;z-index:251668480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7" type="#_x0000_t120" style="position:absolute;margin-left:293pt;margin-top:267.25pt;width:3.55pt;height:3.55pt;flip:x;z-index:251667456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6" type="#_x0000_t120" style="position:absolute;margin-left:308.15pt;margin-top:323.3pt;width:3.55pt;height:3.55pt;z-index:251666432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5" type="#_x0000_t120" style="position:absolute;margin-left:320.15pt;margin-top:120.25pt;width:3.55pt;height:3.55pt;flip:y;z-index:251665408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4" type="#_x0000_t120" style="position:absolute;margin-left:332.55pt;margin-top:165.25pt;width:3.55pt;height:3.55pt;flip:x;z-index:251664384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0" type="#_x0000_t120" style="position:absolute;margin-left:323.7pt;margin-top:289.2pt;width:3.55pt;height:3.55pt;flip:y;z-index:251660288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3" type="#_x0000_t120" style="position:absolute;margin-left:363.85pt;margin-top:243.25pt;width:3.55pt;height:3.55pt;flip:x;z-index:251663360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2" type="#_x0000_t120" style="position:absolute;margin-left:226.8pt;margin-top:177.45pt;width:3.55pt;height:3.55pt;flip:x y;z-index:251662336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1" type="#_x0000_t120" style="position:absolute;margin-left:301.05pt;margin-top:428.5pt;width:3.55pt;height:3.75pt;z-index:251661312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26" type="#_x0000_t120" style="position:absolute;margin-left:360.3pt;margin-top:292.75pt;width:3.55pt;height:4.5pt;flip:x;z-index:251658240" fillcolor="red" stroke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29" type="#_x0000_t120" style="position:absolute;margin-left:250.8pt;margin-top:319.75pt;width:3.55pt;height:3.55pt;flip:y;z-index:251659264" fillcolor="red" strokecolor="#c00000"/>
        </w:pict>
      </w:r>
      <w:r w:rsidR="00332E7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8486633" cy="6115050"/>
            <wp:effectExtent l="0" t="0" r="0" b="0"/>
            <wp:docPr id="4" name="Рисунок 4" descr="C:\Users\USER\Downloads\2023-12-21_16-3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-12-21_16-33-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677" cy="61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BE7" w:rsidRDefault="00C14BE7" w:rsidP="00C14BE7">
      <w:pPr>
        <w:tabs>
          <w:tab w:val="left" w:pos="4140"/>
        </w:tabs>
        <w:spacing w:line="240" w:lineRule="auto"/>
        <w:ind w:firstLine="0"/>
        <w:jc w:val="left"/>
        <w:rPr>
          <w:rFonts w:ascii="Times New Roman" w:hAnsi="Times New Roman" w:cs="Times New Roman"/>
          <w:sz w:val="26"/>
          <w:szCs w:val="26"/>
        </w:rPr>
      </w:pPr>
    </w:p>
    <w:p w:rsidR="00546935" w:rsidRPr="004D3042" w:rsidRDefault="001F6BFD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3</w:t>
      </w:r>
    </w:p>
    <w:p w:rsidR="00546935" w:rsidRPr="004D3042" w:rsidRDefault="00546935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546935" w:rsidRPr="004D3042" w:rsidRDefault="00546935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proofErr w:type="spellStart"/>
      <w:r w:rsidRPr="004D3042">
        <w:rPr>
          <w:rFonts w:ascii="Times New Roman" w:hAnsi="Times New Roman" w:cs="Times New Roman"/>
          <w:sz w:val="26"/>
          <w:szCs w:val="26"/>
        </w:rPr>
        <w:t>Новокривошеинского</w:t>
      </w:r>
      <w:proofErr w:type="spellEnd"/>
      <w:r w:rsidRPr="004D3042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  <w:r w:rsidR="00944813">
        <w:rPr>
          <w:rFonts w:ascii="Times New Roman" w:hAnsi="Times New Roman" w:cs="Times New Roman"/>
          <w:sz w:val="26"/>
          <w:szCs w:val="26"/>
        </w:rPr>
        <w:t xml:space="preserve"> </w:t>
      </w:r>
      <w:r w:rsidR="00B215E1">
        <w:rPr>
          <w:rFonts w:ascii="Times New Roman" w:hAnsi="Times New Roman" w:cs="Times New Roman"/>
          <w:sz w:val="26"/>
          <w:szCs w:val="26"/>
        </w:rPr>
        <w:t>о</w:t>
      </w:r>
      <w:r w:rsidR="000E3F6E">
        <w:rPr>
          <w:rFonts w:ascii="Times New Roman" w:hAnsi="Times New Roman" w:cs="Times New Roman"/>
          <w:sz w:val="26"/>
          <w:szCs w:val="26"/>
        </w:rPr>
        <w:t>т 18.12.2023 № 160</w:t>
      </w:r>
    </w:p>
    <w:p w:rsidR="00546935" w:rsidRDefault="00546935" w:rsidP="00546935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D5536" w:rsidRPr="000D5536" w:rsidRDefault="000D5536" w:rsidP="000D5536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0D5536" w:rsidRPr="000D5536" w:rsidRDefault="000D5536" w:rsidP="000D5536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D5536">
        <w:rPr>
          <w:rFonts w:ascii="Times New Roman" w:eastAsia="Times New Roman" w:hAnsi="Times New Roman" w:cs="Times New Roman"/>
          <w:sz w:val="26"/>
          <w:szCs w:val="26"/>
        </w:rPr>
        <w:t xml:space="preserve">Реестр мест (площадок) накопления твердых коммунальных отходов на территории </w:t>
      </w:r>
      <w:proofErr w:type="spellStart"/>
      <w:r w:rsidRPr="000D5536">
        <w:rPr>
          <w:rFonts w:ascii="Times New Roman" w:eastAsia="Times New Roman" w:hAnsi="Times New Roman" w:cs="Times New Roman"/>
          <w:sz w:val="26"/>
          <w:szCs w:val="26"/>
        </w:rPr>
        <w:t>Кривошеинского</w:t>
      </w:r>
      <w:proofErr w:type="spellEnd"/>
      <w:r w:rsidRPr="000D5536">
        <w:rPr>
          <w:rFonts w:ascii="Times New Roman" w:eastAsia="Times New Roman" w:hAnsi="Times New Roman" w:cs="Times New Roman"/>
          <w:sz w:val="26"/>
          <w:szCs w:val="26"/>
        </w:rPr>
        <w:t xml:space="preserve"> сельского поселения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1417"/>
        <w:gridCol w:w="567"/>
        <w:gridCol w:w="1276"/>
        <w:gridCol w:w="1134"/>
        <w:gridCol w:w="992"/>
        <w:gridCol w:w="567"/>
        <w:gridCol w:w="12"/>
        <w:gridCol w:w="839"/>
        <w:gridCol w:w="850"/>
        <w:gridCol w:w="2268"/>
        <w:gridCol w:w="1294"/>
        <w:gridCol w:w="2108"/>
      </w:tblGrid>
      <w:tr w:rsidR="000D5536" w:rsidRPr="000D5536" w:rsidTr="000F41ED">
        <w:tc>
          <w:tcPr>
            <w:tcW w:w="5353" w:type="dxa"/>
            <w:gridSpan w:val="5"/>
            <w:vAlign w:val="center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1. Раздел «Данные о нахождении мест (площадок) накопления ТКО»</w:t>
            </w:r>
          </w:p>
        </w:tc>
        <w:tc>
          <w:tcPr>
            <w:tcW w:w="4394" w:type="dxa"/>
            <w:gridSpan w:val="6"/>
            <w:vAlign w:val="center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2. Раздел «Данные о технических характеристиках мест (площадок) накопления ТКО»</w:t>
            </w:r>
          </w:p>
        </w:tc>
        <w:tc>
          <w:tcPr>
            <w:tcW w:w="2268" w:type="dxa"/>
            <w:vMerge w:val="restart"/>
            <w:vAlign w:val="center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3. Раздел «Данные о собственниках мест (площадок) накопления ТКО»</w:t>
            </w:r>
          </w:p>
        </w:tc>
        <w:tc>
          <w:tcPr>
            <w:tcW w:w="3402" w:type="dxa"/>
            <w:gridSpan w:val="2"/>
            <w:vAlign w:val="center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4. Раздел «Данные об источниках образования ТКО, которые складируются в местах (на площадках) накопления ТКО»</w:t>
            </w:r>
          </w:p>
        </w:tc>
      </w:tr>
      <w:tr w:rsidR="000D5536" w:rsidRPr="000D5536" w:rsidTr="000F41ED">
        <w:trPr>
          <w:trHeight w:val="1266"/>
        </w:trPr>
        <w:tc>
          <w:tcPr>
            <w:tcW w:w="4077" w:type="dxa"/>
            <w:gridSpan w:val="4"/>
            <w:vAlign w:val="center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 почтовом адресе мест (площадок) накопления ТКО</w:t>
            </w:r>
          </w:p>
        </w:tc>
        <w:tc>
          <w:tcPr>
            <w:tcW w:w="1276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(и или)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0D5536" w:rsidRPr="000D5536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используемом ограждении (металлическое, деревянное)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0D5536" w:rsidRPr="000D5536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используемом покрытии (бетон, асфальт, грунт …)</w:t>
            </w:r>
          </w:p>
        </w:tc>
        <w:tc>
          <w:tcPr>
            <w:tcW w:w="579" w:type="dxa"/>
            <w:gridSpan w:val="2"/>
            <w:vMerge w:val="restart"/>
            <w:textDirection w:val="btLr"/>
            <w:vAlign w:val="center"/>
          </w:tcPr>
          <w:p w:rsidR="000D5536" w:rsidRPr="000D5536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Сведения о площади, </w:t>
            </w:r>
            <w:proofErr w:type="spellStart"/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кв</w:t>
            </w:r>
            <w:proofErr w:type="gramStart"/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1689" w:type="dxa"/>
            <w:gridSpan w:val="2"/>
            <w:vAlign w:val="center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 размещённых контейнерах:</w:t>
            </w:r>
          </w:p>
        </w:tc>
        <w:tc>
          <w:tcPr>
            <w:tcW w:w="2268" w:type="dxa"/>
            <w:vMerge/>
          </w:tcPr>
          <w:p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объектах капитального строительства (при осуществлении деятельности на которых у физических и юридических лиц образуются ТКО, складируемые  в соответствующих местах (на площадках) накопления ТКО)</w:t>
            </w:r>
          </w:p>
        </w:tc>
      </w:tr>
      <w:tr w:rsidR="00A02EC2" w:rsidRPr="000D5536" w:rsidTr="000F41ED">
        <w:trPr>
          <w:cantSplit/>
          <w:trHeight w:val="1134"/>
        </w:trPr>
        <w:tc>
          <w:tcPr>
            <w:tcW w:w="3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1701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Населённый пункт</w:t>
            </w:r>
          </w:p>
        </w:tc>
        <w:tc>
          <w:tcPr>
            <w:tcW w:w="1417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улица</w:t>
            </w:r>
          </w:p>
        </w:tc>
        <w:tc>
          <w:tcPr>
            <w:tcW w:w="567" w:type="dxa"/>
            <w:textDirection w:val="btLr"/>
          </w:tcPr>
          <w:p w:rsidR="000D5536" w:rsidRPr="000D5536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№ дома</w:t>
            </w:r>
          </w:p>
        </w:tc>
        <w:tc>
          <w:tcPr>
            <w:tcW w:w="1276" w:type="dxa"/>
            <w:vAlign w:val="center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 географических координатах мест (площадок) накопления ТКО</w:t>
            </w:r>
          </w:p>
        </w:tc>
        <w:tc>
          <w:tcPr>
            <w:tcW w:w="1134" w:type="dxa"/>
            <w:vMerge/>
          </w:tcPr>
          <w:p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9" w:type="dxa"/>
            <w:gridSpan w:val="2"/>
            <w:vMerge/>
          </w:tcPr>
          <w:p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контейнеров шт.</w:t>
            </w:r>
          </w:p>
        </w:tc>
        <w:tc>
          <w:tcPr>
            <w:tcW w:w="850" w:type="dxa"/>
            <w:vAlign w:val="center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Объём контейнеров, м3.</w:t>
            </w:r>
          </w:p>
        </w:tc>
        <w:tc>
          <w:tcPr>
            <w:tcW w:w="2268" w:type="dxa"/>
            <w:vMerge/>
          </w:tcPr>
          <w:p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Вид объекта</w:t>
            </w:r>
          </w:p>
        </w:tc>
        <w:tc>
          <w:tcPr>
            <w:tcW w:w="2108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Адрес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41E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</w:t>
            </w:r>
          </w:p>
        </w:tc>
        <w:tc>
          <w:tcPr>
            <w:tcW w:w="567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A02EC2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0D5536" w:rsidP="00A02EC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="00A02EC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="00A02E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0D5536" w:rsidRDefault="0038601B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A02EC2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A02EC2" w:rsidRPr="000D5536" w:rsidRDefault="000D5536" w:rsidP="00A02EC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A02EC2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4,6,8,10</w:t>
            </w:r>
          </w:p>
          <w:p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41E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A02EC2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A02EC2" w:rsidRDefault="0038601B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0D5536" w:rsidRPr="000D5536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 12,13,14,15,16,17,18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A02EC2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0D5536" w:rsidRDefault="000D5536" w:rsidP="00A02EC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A02EC2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19,23,25,26,31,32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</w:t>
            </w:r>
          </w:p>
        </w:tc>
        <w:tc>
          <w:tcPr>
            <w:tcW w:w="567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</w:tcPr>
          <w:p w:rsidR="00A02EC2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  33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</w:p>
        </w:tc>
        <w:tc>
          <w:tcPr>
            <w:tcW w:w="567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6EA2">
              <w:rPr>
                <w:rFonts w:ascii="Times New Roman" w:eastAsia="Times New Roman" w:hAnsi="Times New Roman" w:cs="Times New Roman"/>
                <w:sz w:val="20"/>
                <w:szCs w:val="20"/>
              </w:rPr>
              <w:t>21а</w:t>
            </w:r>
          </w:p>
        </w:tc>
        <w:tc>
          <w:tcPr>
            <w:tcW w:w="1276" w:type="dxa"/>
          </w:tcPr>
          <w:p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 1,2,3</w:t>
            </w:r>
          </w:p>
          <w:p w:rsidR="00B63062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Калинина 21а,21б </w:t>
            </w:r>
          </w:p>
        </w:tc>
      </w:tr>
      <w:tr w:rsidR="00A02EC2" w:rsidRPr="000D5536" w:rsidTr="000F41ED">
        <w:trPr>
          <w:trHeight w:val="263"/>
        </w:trPr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1701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6EA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B63062" w:rsidP="00B6306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 </w:t>
            </w:r>
          </w:p>
        </w:tc>
        <w:tc>
          <w:tcPr>
            <w:tcW w:w="1294" w:type="dxa"/>
          </w:tcPr>
          <w:p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2,5,8,9,16,17,18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D5536" w:rsidRPr="000D5536" w:rsidRDefault="000D5536" w:rsidP="00B6306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="00B6306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B06EA2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20,2223,25,33,35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701" w:type="dxa"/>
          </w:tcPr>
          <w:p w:rsidR="000D5536" w:rsidRPr="000D5536" w:rsidRDefault="000D5536" w:rsidP="00B06EA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="00B06EA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</w:p>
        </w:tc>
        <w:tc>
          <w:tcPr>
            <w:tcW w:w="567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76" w:type="dxa"/>
          </w:tcPr>
          <w:p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268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B06EA2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24,26,28,30,37,45,47,49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701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276" w:type="dxa"/>
          </w:tcPr>
          <w:p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39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268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B06EA2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34,38,40,42,44,57,59,61,63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B06EA2" w:rsidRDefault="00B06EA2" w:rsidP="00B06EA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B06EA2" w:rsidP="00B06EA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B06EA2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Хлебников И.С.</w:t>
            </w:r>
          </w:p>
        </w:tc>
        <w:tc>
          <w:tcPr>
            <w:tcW w:w="2108" w:type="dxa"/>
          </w:tcPr>
          <w:p w:rsidR="000D5536" w:rsidRPr="000D5536" w:rsidRDefault="00B06EA2" w:rsidP="004313D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Калинина </w:t>
            </w:r>
            <w:r w:rsidR="004313D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276" w:type="dxa"/>
          </w:tcPr>
          <w:p w:rsidR="004313D5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4313D5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46,48,50,52,54,65,67,69,71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701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</w:p>
        </w:tc>
        <w:tc>
          <w:tcPr>
            <w:tcW w:w="567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276" w:type="dxa"/>
          </w:tcPr>
          <w:p w:rsidR="004313D5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58,60,64,66,68,73,81,83,85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701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Советская</w:t>
            </w:r>
          </w:p>
        </w:tc>
        <w:tc>
          <w:tcPr>
            <w:tcW w:w="567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4313D5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4313D5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</w:t>
            </w:r>
          </w:p>
        </w:tc>
        <w:tc>
          <w:tcPr>
            <w:tcW w:w="2108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Советская 1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701" w:type="dxa"/>
          </w:tcPr>
          <w:p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Советская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313D5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8053BE" w:rsidP="008053BE">
            <w:pPr>
              <w:spacing w:line="0" w:lineRule="atLeast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ж/б</w:t>
            </w:r>
            <w:proofErr w:type="gramEnd"/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плита</w:t>
            </w:r>
          </w:p>
        </w:tc>
        <w:tc>
          <w:tcPr>
            <w:tcW w:w="579" w:type="dxa"/>
            <w:gridSpan w:val="2"/>
          </w:tcPr>
          <w:p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</w:t>
            </w:r>
          </w:p>
          <w:p w:rsidR="000F41ED" w:rsidRP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41ED">
              <w:rPr>
                <w:rFonts w:ascii="Times New Roman" w:eastAsia="Times New Roman" w:hAnsi="Times New Roman" w:cs="Times New Roman"/>
                <w:sz w:val="20"/>
                <w:szCs w:val="20"/>
              </w:rPr>
              <w:t>Платонов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 В.</w:t>
            </w:r>
          </w:p>
        </w:tc>
        <w:tc>
          <w:tcPr>
            <w:tcW w:w="2108" w:type="dxa"/>
          </w:tcPr>
          <w:p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Советская 3</w:t>
            </w:r>
          </w:p>
          <w:p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701" w:type="dxa"/>
          </w:tcPr>
          <w:p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0D5536" w:rsidP="000F41E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0F41ED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Советская</w:t>
            </w:r>
          </w:p>
        </w:tc>
        <w:tc>
          <w:tcPr>
            <w:tcW w:w="567" w:type="dxa"/>
          </w:tcPr>
          <w:p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0F41ED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0F41ED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Default="000D5536" w:rsidP="000F41E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0F41ED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Советская 4,6,7</w:t>
            </w:r>
          </w:p>
          <w:p w:rsidR="000F41ED" w:rsidRPr="000D5536" w:rsidRDefault="000F41ED" w:rsidP="000F41E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8,9,10,12,15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701" w:type="dxa"/>
          </w:tcPr>
          <w:p w:rsidR="000D5536" w:rsidRPr="000D5536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Советская</w:t>
            </w:r>
          </w:p>
        </w:tc>
        <w:tc>
          <w:tcPr>
            <w:tcW w:w="567" w:type="dxa"/>
          </w:tcPr>
          <w:p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0F41ED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DA2F32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0D5536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Советская 14,16,17,18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701" w:type="dxa"/>
          </w:tcPr>
          <w:p w:rsidR="000D5536" w:rsidRPr="000D5536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0D5536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567" w:type="dxa"/>
          </w:tcPr>
          <w:p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0F41ED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0D5536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:rsidR="000D5536" w:rsidRPr="000D5536" w:rsidRDefault="00DA2F32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Кривошеинская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ООШ»</w:t>
            </w:r>
          </w:p>
        </w:tc>
        <w:tc>
          <w:tcPr>
            <w:tcW w:w="2108" w:type="dxa"/>
          </w:tcPr>
          <w:p w:rsidR="000D5536" w:rsidRPr="000D5536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 2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701" w:type="dxa"/>
          </w:tcPr>
          <w:p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DA2F32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567" w:type="dxa"/>
          </w:tcPr>
          <w:p w:rsidR="000D5536" w:rsidRP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ДБС</w:t>
            </w:r>
          </w:p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Школьная 1,3,5,7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19</w:t>
            </w:r>
          </w:p>
        </w:tc>
        <w:tc>
          <w:tcPr>
            <w:tcW w:w="1701" w:type="dxa"/>
          </w:tcPr>
          <w:p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Новокривошеинл</w:t>
            </w:r>
            <w:proofErr w:type="spellEnd"/>
          </w:p>
        </w:tc>
        <w:tc>
          <w:tcPr>
            <w:tcW w:w="1417" w:type="dxa"/>
          </w:tcPr>
          <w:p w:rsidR="000D5536" w:rsidRPr="00DA2F32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567" w:type="dxa"/>
          </w:tcPr>
          <w:p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:rsidR="00DA2F32" w:rsidRPr="00DA2F32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Школьная </w:t>
            </w:r>
            <w:r w:rsidR="0054081C">
              <w:rPr>
                <w:rFonts w:ascii="Times New Roman" w:eastAsia="Times New Roman" w:hAnsi="Times New Roman" w:cs="Times New Roman"/>
                <w:sz w:val="18"/>
                <w:szCs w:val="18"/>
              </w:rPr>
              <w:t>4,9,11</w:t>
            </w:r>
          </w:p>
          <w:p w:rsidR="000D5536" w:rsidRPr="00DA2F32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701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DA2F32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54081C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Октябрьская</w:t>
            </w: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Октябрьская 2,5,6,7,9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701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DA2F32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54081C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Октябрьская</w:t>
            </w:r>
          </w:p>
        </w:tc>
        <w:tc>
          <w:tcPr>
            <w:tcW w:w="567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39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2268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:rsidR="000D5536" w:rsidRPr="00DA2F32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54081C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Октябрьская 11,13,14,16,18</w:t>
            </w: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701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DA2F32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54081C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567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39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 1,2,3,4,6,7,8,9,10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701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="006B41DE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</w:t>
            </w:r>
          </w:p>
        </w:tc>
        <w:tc>
          <w:tcPr>
            <w:tcW w:w="567" w:type="dxa"/>
          </w:tcPr>
          <w:p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 1,2,3,4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701" w:type="dxa"/>
          </w:tcPr>
          <w:p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 5,6,7,8,9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  <w:proofErr w:type="spellEnd"/>
          </w:p>
        </w:tc>
        <w:tc>
          <w:tcPr>
            <w:tcW w:w="1417" w:type="dxa"/>
          </w:tcPr>
          <w:p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</w:t>
            </w:r>
          </w:p>
        </w:tc>
        <w:tc>
          <w:tcPr>
            <w:tcW w:w="567" w:type="dxa"/>
          </w:tcPr>
          <w:p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:rsidR="000D5536" w:rsidRPr="00DA2F32" w:rsidRDefault="000D5536" w:rsidP="006B41D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6B41DE"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Молодежная  10,11,12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701" w:type="dxa"/>
          </w:tcPr>
          <w:p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Малиновка</w:t>
            </w:r>
          </w:p>
        </w:tc>
        <w:tc>
          <w:tcPr>
            <w:tcW w:w="1417" w:type="dxa"/>
          </w:tcPr>
          <w:p w:rsidR="000D5536" w:rsidRPr="00DA2F32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Рабочая </w:t>
            </w:r>
          </w:p>
        </w:tc>
        <w:tc>
          <w:tcPr>
            <w:tcW w:w="567" w:type="dxa"/>
          </w:tcPr>
          <w:p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54081C" w:rsidRDefault="008053BE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:rsidR="000D5536" w:rsidRPr="00DA2F32" w:rsidRDefault="008053BE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Default="000D5536" w:rsidP="008053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Рабочая 4,16,17</w:t>
            </w:r>
          </w:p>
          <w:p w:rsidR="008053BE" w:rsidRPr="00DA2F32" w:rsidRDefault="008053BE" w:rsidP="008053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 1,2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701" w:type="dxa"/>
          </w:tcPr>
          <w:p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Малиновка</w:t>
            </w:r>
          </w:p>
        </w:tc>
        <w:tc>
          <w:tcPr>
            <w:tcW w:w="1417" w:type="dxa"/>
          </w:tcPr>
          <w:p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«Малиновская ООШ»</w:t>
            </w:r>
          </w:p>
        </w:tc>
        <w:tc>
          <w:tcPr>
            <w:tcW w:w="2108" w:type="dxa"/>
          </w:tcPr>
          <w:p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</w:t>
            </w:r>
            <w:r w:rsidR="007203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701" w:type="dxa"/>
          </w:tcPr>
          <w:p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Малиновка</w:t>
            </w:r>
          </w:p>
        </w:tc>
        <w:tc>
          <w:tcPr>
            <w:tcW w:w="1417" w:type="dxa"/>
          </w:tcPr>
          <w:p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2108" w:type="dxa"/>
          </w:tcPr>
          <w:p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 25,27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701" w:type="dxa"/>
          </w:tcPr>
          <w:p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Малиновка</w:t>
            </w:r>
          </w:p>
        </w:tc>
        <w:tc>
          <w:tcPr>
            <w:tcW w:w="1417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Молодежная </w:t>
            </w:r>
          </w:p>
        </w:tc>
        <w:tc>
          <w:tcPr>
            <w:tcW w:w="567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 1,2,3,4,5,8,10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701" w:type="dxa"/>
          </w:tcPr>
          <w:p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Малиновка</w:t>
            </w:r>
          </w:p>
        </w:tc>
        <w:tc>
          <w:tcPr>
            <w:tcW w:w="1417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Центральная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proofErr w:type="gramStart"/>
            <w:r w:rsidR="00720309"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</w:t>
            </w:r>
            <w:proofErr w:type="spellEnd"/>
            <w:proofErr w:type="gramEnd"/>
            <w:r w:rsidR="00720309"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720309"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="00720309"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0D5536" w:rsidRPr="00DA2F32" w:rsidRDefault="00720309" w:rsidP="0072030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Default="000D5536" w:rsidP="0072030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720309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</w:t>
            </w:r>
            <w:proofErr w:type="gramStart"/>
            <w:r w:rsidR="0072030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="00720309">
              <w:rPr>
                <w:rFonts w:ascii="Times New Roman" w:eastAsia="Times New Roman" w:hAnsi="Times New Roman" w:cs="Times New Roman"/>
                <w:sz w:val="20"/>
                <w:szCs w:val="20"/>
              </w:rPr>
              <w:t>,2,5,6,7,8,9,10,13</w:t>
            </w:r>
          </w:p>
          <w:p w:rsidR="00720309" w:rsidRPr="00DA2F32" w:rsidRDefault="00720309" w:rsidP="0072030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 20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701" w:type="dxa"/>
          </w:tcPr>
          <w:p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Малиновка</w:t>
            </w:r>
          </w:p>
        </w:tc>
        <w:tc>
          <w:tcPr>
            <w:tcW w:w="1417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Центральная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Центральная 14,18,21,22,23,27,29,33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701" w:type="dxa"/>
          </w:tcPr>
          <w:p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Малиновка</w:t>
            </w:r>
          </w:p>
        </w:tc>
        <w:tc>
          <w:tcPr>
            <w:tcW w:w="1417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720309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567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76" w:type="dxa"/>
          </w:tcPr>
          <w:p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сельского поселения</w:t>
            </w:r>
          </w:p>
        </w:tc>
        <w:tc>
          <w:tcPr>
            <w:tcW w:w="1294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ИД</w:t>
            </w:r>
          </w:p>
        </w:tc>
        <w:tc>
          <w:tcPr>
            <w:tcW w:w="2108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720309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 36,40,42,44,47,49,52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33</w:t>
            </w:r>
          </w:p>
        </w:tc>
        <w:tc>
          <w:tcPr>
            <w:tcW w:w="1701" w:type="dxa"/>
          </w:tcPr>
          <w:p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Малиновка</w:t>
            </w:r>
          </w:p>
        </w:tc>
        <w:tc>
          <w:tcPr>
            <w:tcW w:w="1417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567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76" w:type="dxa"/>
          </w:tcPr>
          <w:p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ИД</w:t>
            </w:r>
          </w:p>
        </w:tc>
        <w:tc>
          <w:tcPr>
            <w:tcW w:w="2108" w:type="dxa"/>
          </w:tcPr>
          <w:p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 22,26,30,32,34,39</w:t>
            </w:r>
          </w:p>
        </w:tc>
      </w:tr>
      <w:tr w:rsidR="00A02EC2" w:rsidRPr="000D5536" w:rsidTr="001727F3">
        <w:tc>
          <w:tcPr>
            <w:tcW w:w="392" w:type="dxa"/>
          </w:tcPr>
          <w:p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701" w:type="dxa"/>
          </w:tcPr>
          <w:p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Малиновка</w:t>
            </w:r>
          </w:p>
        </w:tc>
        <w:tc>
          <w:tcPr>
            <w:tcW w:w="1417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</w:t>
            </w: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76" w:type="dxa"/>
          </w:tcPr>
          <w:p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67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1" w:type="dxa"/>
            <w:gridSpan w:val="2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Центральная46,53,55,56,57,59,67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701" w:type="dxa"/>
          </w:tcPr>
          <w:p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Малиновка</w:t>
            </w:r>
          </w:p>
        </w:tc>
        <w:tc>
          <w:tcPr>
            <w:tcW w:w="1417" w:type="dxa"/>
          </w:tcPr>
          <w:p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</w:t>
            </w:r>
          </w:p>
        </w:tc>
        <w:tc>
          <w:tcPr>
            <w:tcW w:w="567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1,4,5,8,10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701" w:type="dxa"/>
          </w:tcPr>
          <w:p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Малиновка</w:t>
            </w:r>
          </w:p>
        </w:tc>
        <w:tc>
          <w:tcPr>
            <w:tcW w:w="1417" w:type="dxa"/>
          </w:tcPr>
          <w:p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</w:t>
            </w: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3,4,5,6,8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701" w:type="dxa"/>
          </w:tcPr>
          <w:p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Малиновка</w:t>
            </w:r>
          </w:p>
        </w:tc>
        <w:tc>
          <w:tcPr>
            <w:tcW w:w="1417" w:type="dxa"/>
          </w:tcPr>
          <w:p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567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12,14,15,16,17,18</w:t>
            </w:r>
          </w:p>
        </w:tc>
      </w:tr>
      <w:tr w:rsidR="00A02EC2" w:rsidRPr="000D5536" w:rsidTr="000F41ED">
        <w:tc>
          <w:tcPr>
            <w:tcW w:w="392" w:type="dxa"/>
          </w:tcPr>
          <w:p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701" w:type="dxa"/>
          </w:tcPr>
          <w:p w:rsidR="000D5536" w:rsidRPr="008053BE" w:rsidRDefault="000D5536" w:rsidP="008053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 w:rsidR="008053BE"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Малиновка</w:t>
            </w:r>
          </w:p>
        </w:tc>
        <w:tc>
          <w:tcPr>
            <w:tcW w:w="1417" w:type="dxa"/>
          </w:tcPr>
          <w:p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567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Новокривошеинского</w:t>
            </w:r>
            <w:proofErr w:type="spellEnd"/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сельского поселения</w:t>
            </w:r>
          </w:p>
        </w:tc>
        <w:tc>
          <w:tcPr>
            <w:tcW w:w="1294" w:type="dxa"/>
          </w:tcPr>
          <w:p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:rsidR="000D5536" w:rsidRPr="008053BE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22,29</w:t>
            </w:r>
          </w:p>
        </w:tc>
      </w:tr>
    </w:tbl>
    <w:p w:rsidR="001C283C" w:rsidRDefault="001C283C" w:rsidP="00A764DD">
      <w:pPr>
        <w:ind w:firstLine="0"/>
        <w:sectPr w:rsidR="001C283C" w:rsidSect="0054693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F6BFD" w:rsidRPr="004D3042" w:rsidRDefault="001F6BFD" w:rsidP="001F6BFD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Прил</w:t>
      </w:r>
      <w:proofErr w:type="spellEnd"/>
      <w:proofErr w:type="gramEnd"/>
    </w:p>
    <w:p w:rsidR="001F6BFD" w:rsidRPr="004D3042" w:rsidRDefault="001C283C" w:rsidP="001F6BFD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к</w:t>
      </w:r>
      <w:r w:rsidR="001F6BFD" w:rsidRPr="004D3042">
        <w:rPr>
          <w:rFonts w:ascii="Times New Roman" w:hAnsi="Times New Roman" w:cs="Times New Roman"/>
          <w:sz w:val="26"/>
          <w:szCs w:val="26"/>
        </w:rPr>
        <w:t>постановлению</w:t>
      </w:r>
      <w:proofErr w:type="spellEnd"/>
      <w:r w:rsidR="001F6BFD" w:rsidRPr="004D3042">
        <w:rPr>
          <w:rFonts w:ascii="Times New Roman" w:hAnsi="Times New Roman" w:cs="Times New Roman"/>
          <w:sz w:val="26"/>
          <w:szCs w:val="26"/>
        </w:rPr>
        <w:t xml:space="preserve"> Администрации </w:t>
      </w:r>
    </w:p>
    <w:p w:rsidR="005E798A" w:rsidRPr="001C283C" w:rsidRDefault="001F6BFD" w:rsidP="001C283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  <w:sectPr w:rsidR="005E798A" w:rsidRPr="001C283C" w:rsidSect="005E79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4D3042">
        <w:rPr>
          <w:rFonts w:ascii="Times New Roman" w:hAnsi="Times New Roman" w:cs="Times New Roman"/>
          <w:sz w:val="26"/>
          <w:szCs w:val="26"/>
        </w:rPr>
        <w:t>Новокривошеиное</w:t>
      </w:r>
      <w:r w:rsidRPr="004D3042">
        <w:rPr>
          <w:rFonts w:ascii="Times New Roman" w:hAnsi="Times New Roman" w:cs="Times New Roman"/>
          <w:sz w:val="26"/>
          <w:szCs w:val="26"/>
        </w:rPr>
        <w:lastRenderedPageBreak/>
        <w:t>льского</w:t>
      </w:r>
      <w:proofErr w:type="spellEnd"/>
      <w:r w:rsidRPr="004D3042">
        <w:rPr>
          <w:rFonts w:ascii="Times New Roman" w:hAnsi="Times New Roman" w:cs="Times New Roman"/>
          <w:sz w:val="26"/>
          <w:szCs w:val="26"/>
        </w:rPr>
        <w:t xml:space="preserve"> поселения</w:t>
      </w:r>
      <w:r w:rsidR="001C283C">
        <w:rPr>
          <w:rFonts w:ascii="Times New Roman" w:hAnsi="Times New Roman" w:cs="Times New Roman"/>
          <w:sz w:val="26"/>
          <w:szCs w:val="26"/>
        </w:rPr>
        <w:t xml:space="preserve"> от 18.12.2023 </w:t>
      </w:r>
      <w:r>
        <w:rPr>
          <w:rFonts w:ascii="Times New Roman" w:hAnsi="Times New Roman" w:cs="Times New Roman"/>
          <w:sz w:val="26"/>
          <w:szCs w:val="26"/>
        </w:rPr>
        <w:t>16</w:t>
      </w:r>
    </w:p>
    <w:p w:rsidR="001C283C" w:rsidRPr="004D3042" w:rsidRDefault="001C283C" w:rsidP="001C283C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4</w:t>
      </w:r>
    </w:p>
    <w:p w:rsidR="001C283C" w:rsidRPr="004D3042" w:rsidRDefault="001C283C" w:rsidP="001C283C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:rsidR="001C283C" w:rsidRDefault="001C283C" w:rsidP="001C283C">
      <w:pPr>
        <w:pStyle w:val="Standard"/>
        <w:ind w:left="5103"/>
        <w:rPr>
          <w:sz w:val="26"/>
          <w:szCs w:val="26"/>
        </w:rPr>
      </w:pPr>
      <w:proofErr w:type="spellStart"/>
      <w:r w:rsidRPr="004D3042">
        <w:rPr>
          <w:sz w:val="26"/>
          <w:szCs w:val="26"/>
        </w:rPr>
        <w:t>Новокри</w:t>
      </w:r>
      <w:r>
        <w:rPr>
          <w:sz w:val="26"/>
          <w:szCs w:val="26"/>
        </w:rPr>
        <w:t>вошеинского</w:t>
      </w:r>
      <w:proofErr w:type="spellEnd"/>
      <w:r>
        <w:rPr>
          <w:sz w:val="26"/>
          <w:szCs w:val="26"/>
        </w:rPr>
        <w:t xml:space="preserve"> сельского поселения </w:t>
      </w:r>
      <w:r w:rsidRPr="001C283C">
        <w:rPr>
          <w:sz w:val="26"/>
          <w:szCs w:val="26"/>
        </w:rPr>
        <w:t>от 18.12.2023 № 160</w:t>
      </w:r>
    </w:p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Pr="001C283C" w:rsidRDefault="001C283C" w:rsidP="001C283C"/>
    <w:p w:rsidR="001C283C" w:rsidRDefault="001C283C" w:rsidP="001C283C"/>
    <w:p w:rsidR="001C283C" w:rsidRDefault="001C283C" w:rsidP="001C283C"/>
    <w:p w:rsidR="001C283C" w:rsidRDefault="001C283C" w:rsidP="001C283C">
      <w:pPr>
        <w:tabs>
          <w:tab w:val="left" w:pos="2790"/>
        </w:tabs>
      </w:pPr>
      <w:r>
        <w:tab/>
      </w:r>
    </w:p>
    <w:p w:rsidR="001C283C" w:rsidRDefault="001C283C" w:rsidP="001C283C">
      <w:pPr>
        <w:tabs>
          <w:tab w:val="left" w:pos="2790"/>
        </w:tabs>
      </w:pPr>
    </w:p>
    <w:p w:rsidR="001C283C" w:rsidRDefault="001C283C" w:rsidP="001C283C">
      <w:pPr>
        <w:tabs>
          <w:tab w:val="left" w:pos="2790"/>
        </w:tabs>
      </w:pPr>
    </w:p>
    <w:p w:rsidR="001C283C" w:rsidRDefault="001C283C" w:rsidP="001C283C">
      <w:pPr>
        <w:tabs>
          <w:tab w:val="left" w:pos="2790"/>
        </w:tabs>
      </w:pPr>
    </w:p>
    <w:p w:rsidR="001C283C" w:rsidRDefault="001C283C" w:rsidP="001C283C">
      <w:pPr>
        <w:tabs>
          <w:tab w:val="left" w:pos="2790"/>
        </w:tabs>
      </w:pPr>
    </w:p>
    <w:p w:rsidR="001C283C" w:rsidRDefault="001C283C" w:rsidP="001C283C">
      <w:pPr>
        <w:tabs>
          <w:tab w:val="left" w:pos="2790"/>
        </w:tabs>
      </w:pPr>
    </w:p>
    <w:p w:rsidR="001C283C" w:rsidRDefault="001C283C" w:rsidP="001C283C">
      <w:pPr>
        <w:tabs>
          <w:tab w:val="left" w:pos="2790"/>
        </w:tabs>
      </w:pPr>
    </w:p>
    <w:p w:rsidR="001C283C" w:rsidRDefault="001C283C" w:rsidP="001C283C">
      <w:pPr>
        <w:tabs>
          <w:tab w:val="left" w:pos="2790"/>
        </w:tabs>
      </w:pPr>
    </w:p>
    <w:p w:rsidR="001C283C" w:rsidRDefault="001C283C" w:rsidP="001C283C">
      <w:pPr>
        <w:tabs>
          <w:tab w:val="left" w:pos="2790"/>
        </w:tabs>
      </w:pPr>
    </w:p>
    <w:p w:rsidR="001C283C" w:rsidRPr="004D3042" w:rsidRDefault="001C283C" w:rsidP="001C283C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5</w:t>
      </w:r>
    </w:p>
    <w:p w:rsidR="001C283C" w:rsidRPr="004D3042" w:rsidRDefault="001C283C" w:rsidP="001C283C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:rsidR="001C283C" w:rsidRPr="001C283C" w:rsidRDefault="001C283C" w:rsidP="001C283C">
      <w:pPr>
        <w:pStyle w:val="Standard"/>
        <w:ind w:left="5103"/>
        <w:rPr>
          <w:sz w:val="26"/>
          <w:szCs w:val="26"/>
        </w:rPr>
      </w:pPr>
      <w:proofErr w:type="spellStart"/>
      <w:r w:rsidRPr="004D3042">
        <w:rPr>
          <w:sz w:val="26"/>
          <w:szCs w:val="26"/>
        </w:rPr>
        <w:t>Новокри</w:t>
      </w:r>
      <w:r>
        <w:rPr>
          <w:sz w:val="26"/>
          <w:szCs w:val="26"/>
        </w:rPr>
        <w:t>вошеинского</w:t>
      </w:r>
      <w:proofErr w:type="spellEnd"/>
      <w:r>
        <w:rPr>
          <w:sz w:val="26"/>
          <w:szCs w:val="26"/>
        </w:rPr>
        <w:t xml:space="preserve"> сельского поселения </w:t>
      </w:r>
      <w:r w:rsidRPr="001C283C">
        <w:rPr>
          <w:sz w:val="26"/>
          <w:szCs w:val="26"/>
        </w:rPr>
        <w:t>от 18.12.2023 № 160</w:t>
      </w:r>
    </w:p>
    <w:p w:rsidR="001C283C" w:rsidRPr="001C283C" w:rsidRDefault="001C283C" w:rsidP="001C283C">
      <w:pPr>
        <w:tabs>
          <w:tab w:val="left" w:pos="2790"/>
        </w:tabs>
      </w:pPr>
    </w:p>
    <w:sectPr w:rsidR="001C283C" w:rsidRPr="001C283C" w:rsidSect="005E798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3FE" w:rsidRDefault="000903FE" w:rsidP="00546935">
      <w:pPr>
        <w:spacing w:line="240" w:lineRule="auto"/>
      </w:pPr>
      <w:r>
        <w:separator/>
      </w:r>
    </w:p>
  </w:endnote>
  <w:endnote w:type="continuationSeparator" w:id="0">
    <w:p w:rsidR="000903FE" w:rsidRDefault="000903FE" w:rsidP="005469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3FE" w:rsidRDefault="000903FE" w:rsidP="00546935">
      <w:pPr>
        <w:spacing w:line="240" w:lineRule="auto"/>
      </w:pPr>
      <w:r>
        <w:separator/>
      </w:r>
    </w:p>
  </w:footnote>
  <w:footnote w:type="continuationSeparator" w:id="0">
    <w:p w:rsidR="000903FE" w:rsidRDefault="000903FE" w:rsidP="0054693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935"/>
    <w:rsid w:val="00056482"/>
    <w:rsid w:val="000903FE"/>
    <w:rsid w:val="000C4B53"/>
    <w:rsid w:val="000D5536"/>
    <w:rsid w:val="000E3F6E"/>
    <w:rsid w:val="000F41ED"/>
    <w:rsid w:val="000F6A9F"/>
    <w:rsid w:val="00100150"/>
    <w:rsid w:val="00161087"/>
    <w:rsid w:val="001727F3"/>
    <w:rsid w:val="001A0843"/>
    <w:rsid w:val="001B1C63"/>
    <w:rsid w:val="001C283C"/>
    <w:rsid w:val="001F6BFD"/>
    <w:rsid w:val="0028188A"/>
    <w:rsid w:val="00292BC9"/>
    <w:rsid w:val="002A246D"/>
    <w:rsid w:val="002C1DE9"/>
    <w:rsid w:val="002D6CA4"/>
    <w:rsid w:val="002E51BA"/>
    <w:rsid w:val="00325BA4"/>
    <w:rsid w:val="00332E70"/>
    <w:rsid w:val="00354B70"/>
    <w:rsid w:val="0038601B"/>
    <w:rsid w:val="003F7976"/>
    <w:rsid w:val="004058EE"/>
    <w:rsid w:val="004313D5"/>
    <w:rsid w:val="00443801"/>
    <w:rsid w:val="004616B0"/>
    <w:rsid w:val="004F71A1"/>
    <w:rsid w:val="00534738"/>
    <w:rsid w:val="0054081C"/>
    <w:rsid w:val="00546935"/>
    <w:rsid w:val="005B75C9"/>
    <w:rsid w:val="005C0420"/>
    <w:rsid w:val="005E76E0"/>
    <w:rsid w:val="005E798A"/>
    <w:rsid w:val="00614DFD"/>
    <w:rsid w:val="00633902"/>
    <w:rsid w:val="006448F0"/>
    <w:rsid w:val="00657245"/>
    <w:rsid w:val="0067638F"/>
    <w:rsid w:val="0069324F"/>
    <w:rsid w:val="006B41DE"/>
    <w:rsid w:val="006E154F"/>
    <w:rsid w:val="006F25C5"/>
    <w:rsid w:val="00720309"/>
    <w:rsid w:val="007322FB"/>
    <w:rsid w:val="007418F5"/>
    <w:rsid w:val="00752B7F"/>
    <w:rsid w:val="00760560"/>
    <w:rsid w:val="00773ED6"/>
    <w:rsid w:val="00795551"/>
    <w:rsid w:val="007B67EB"/>
    <w:rsid w:val="007D48E2"/>
    <w:rsid w:val="007F347A"/>
    <w:rsid w:val="008053BE"/>
    <w:rsid w:val="00824C7A"/>
    <w:rsid w:val="00877574"/>
    <w:rsid w:val="008E0CE1"/>
    <w:rsid w:val="008E2DB7"/>
    <w:rsid w:val="00921EB0"/>
    <w:rsid w:val="009267A2"/>
    <w:rsid w:val="00944813"/>
    <w:rsid w:val="00971DF0"/>
    <w:rsid w:val="00985B64"/>
    <w:rsid w:val="009A5ABC"/>
    <w:rsid w:val="009B5968"/>
    <w:rsid w:val="009E0699"/>
    <w:rsid w:val="009F4180"/>
    <w:rsid w:val="009F5AAA"/>
    <w:rsid w:val="00A005E4"/>
    <w:rsid w:val="00A02EC2"/>
    <w:rsid w:val="00A3209C"/>
    <w:rsid w:val="00A33838"/>
    <w:rsid w:val="00A50076"/>
    <w:rsid w:val="00A764DD"/>
    <w:rsid w:val="00AB1050"/>
    <w:rsid w:val="00B06EA2"/>
    <w:rsid w:val="00B12C15"/>
    <w:rsid w:val="00B1468D"/>
    <w:rsid w:val="00B17B03"/>
    <w:rsid w:val="00B215E1"/>
    <w:rsid w:val="00B24F85"/>
    <w:rsid w:val="00B3508F"/>
    <w:rsid w:val="00B62EA6"/>
    <w:rsid w:val="00B63062"/>
    <w:rsid w:val="00B97CE4"/>
    <w:rsid w:val="00BA0963"/>
    <w:rsid w:val="00BA0E6E"/>
    <w:rsid w:val="00BB2A44"/>
    <w:rsid w:val="00BE7FE7"/>
    <w:rsid w:val="00BF4882"/>
    <w:rsid w:val="00C14BE7"/>
    <w:rsid w:val="00C348AE"/>
    <w:rsid w:val="00CD5F8F"/>
    <w:rsid w:val="00CE7A13"/>
    <w:rsid w:val="00D547AE"/>
    <w:rsid w:val="00D6242D"/>
    <w:rsid w:val="00DA2F32"/>
    <w:rsid w:val="00DD2550"/>
    <w:rsid w:val="00E21639"/>
    <w:rsid w:val="00EA58DB"/>
    <w:rsid w:val="00EB3ED6"/>
    <w:rsid w:val="00F32A1C"/>
    <w:rsid w:val="00F60985"/>
    <w:rsid w:val="00F776E9"/>
    <w:rsid w:val="00FB0403"/>
    <w:rsid w:val="00FD0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935"/>
    <w:pPr>
      <w:spacing w:line="360" w:lineRule="auto"/>
      <w:ind w:firstLine="709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D55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69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69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andard">
    <w:name w:val="Standard"/>
    <w:rsid w:val="00546935"/>
    <w:pPr>
      <w:widowControl w:val="0"/>
      <w:suppressAutoHyphens/>
      <w:autoSpaceDE w:val="0"/>
      <w:autoSpaceDN w:val="0"/>
      <w:jc w:val="left"/>
    </w:pPr>
    <w:rPr>
      <w:rFonts w:ascii="Times New Roman" w:eastAsiaTheme="minorEastAsia" w:hAnsi="Times New Roman" w:cs="Times New Roman"/>
      <w:kern w:val="3"/>
      <w:sz w:val="20"/>
      <w:szCs w:val="20"/>
      <w:lang w:eastAsia="ru-RU"/>
    </w:rPr>
  </w:style>
  <w:style w:type="table" w:styleId="a3">
    <w:name w:val="Table Grid"/>
    <w:basedOn w:val="a1"/>
    <w:uiPriority w:val="59"/>
    <w:rsid w:val="00546935"/>
    <w:pPr>
      <w:ind w:firstLine="709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69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93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4693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693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4693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6935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D55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935"/>
    <w:pPr>
      <w:spacing w:line="360" w:lineRule="auto"/>
      <w:ind w:firstLine="709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469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69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andard">
    <w:name w:val="Standard"/>
    <w:rsid w:val="00546935"/>
    <w:pPr>
      <w:widowControl w:val="0"/>
      <w:suppressAutoHyphens/>
      <w:autoSpaceDE w:val="0"/>
      <w:autoSpaceDN w:val="0"/>
      <w:jc w:val="left"/>
    </w:pPr>
    <w:rPr>
      <w:rFonts w:ascii="Times New Roman" w:eastAsiaTheme="minorEastAsia" w:hAnsi="Times New Roman" w:cs="Times New Roman"/>
      <w:kern w:val="3"/>
      <w:sz w:val="20"/>
      <w:szCs w:val="20"/>
      <w:lang w:eastAsia="ru-RU"/>
    </w:rPr>
  </w:style>
  <w:style w:type="table" w:styleId="a3">
    <w:name w:val="Table Grid"/>
    <w:basedOn w:val="a1"/>
    <w:uiPriority w:val="59"/>
    <w:rsid w:val="00546935"/>
    <w:pPr>
      <w:ind w:firstLine="709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69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93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4693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693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4693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693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D46BC-06D2-40EE-BAF5-DB0511494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1599</Words>
  <Characters>9119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58</cp:revision>
  <cp:lastPrinted>2023-12-25T09:54:00Z</cp:lastPrinted>
  <dcterms:created xsi:type="dcterms:W3CDTF">2020-04-14T03:31:00Z</dcterms:created>
  <dcterms:modified xsi:type="dcterms:W3CDTF">2023-12-25T09:56:00Z</dcterms:modified>
</cp:coreProperties>
</file>